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CB" w:rsidRPr="002C2CCB" w:rsidRDefault="002C2CCB" w:rsidP="002C2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2C2CCB" w:rsidRPr="002C2CCB" w:rsidRDefault="002C2CCB" w:rsidP="002C2CC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2C2CCB" w:rsidRPr="002C2CCB" w:rsidRDefault="002C2CCB" w:rsidP="002C2CCB">
      <w:pPr>
        <w:pStyle w:val="a7"/>
        <w:rPr>
          <w:rFonts w:ascii="Times New Roman" w:hAnsi="Times New Roman" w:cs="Times New Roman"/>
          <w:b w:val="0"/>
          <w:szCs w:val="24"/>
        </w:rPr>
      </w:pPr>
      <w:r w:rsidRPr="002C2CC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2C2CCB" w:rsidRPr="002C2CCB" w:rsidRDefault="002C2CCB" w:rsidP="002C2CCB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2C2CC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2C2CCB" w:rsidRPr="002C2CCB" w:rsidRDefault="002C2CCB" w:rsidP="002C2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2CCB" w:rsidRPr="002C2CCB" w:rsidRDefault="002C2CCB" w:rsidP="002C2CC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CCB" w:rsidRPr="002C2CCB" w:rsidRDefault="00211A79" w:rsidP="002C2CC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2C2CCB" w:rsidRPr="002C2CCB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2C2CCB" w:rsidRPr="002C2CCB" w:rsidRDefault="002C2CCB" w:rsidP="002C2CC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CCB" w:rsidRPr="002C2CCB" w:rsidRDefault="002C2CCB" w:rsidP="002C2CC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A79" w:rsidRPr="00EB76A7" w:rsidRDefault="00211A79" w:rsidP="00211A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211A79" w:rsidRPr="00EB76A7" w:rsidRDefault="00211A79" w:rsidP="00211A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211A79" w:rsidRPr="00EB76A7" w:rsidRDefault="00211A79" w:rsidP="00211A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211A79" w:rsidRPr="00D930FF" w:rsidRDefault="00264C0D" w:rsidP="00211A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211A79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2C2CCB" w:rsidRPr="002C2CCB" w:rsidRDefault="002C2CCB" w:rsidP="002C2CC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2C2CCB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2065A2" w:rsidRPr="002C2CCB" w:rsidRDefault="002065A2" w:rsidP="002C2C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2065A2" w:rsidRPr="002C2CCB" w:rsidRDefault="002065A2" w:rsidP="002C2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2C2CC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2C2CCB">
        <w:rPr>
          <w:rFonts w:ascii="Times New Roman" w:hAnsi="Times New Roman" w:cs="Times New Roman"/>
          <w:sz w:val="24"/>
          <w:szCs w:val="24"/>
        </w:rPr>
        <w:t>.Б1</w:t>
      </w:r>
    </w:p>
    <w:p w:rsidR="002065A2" w:rsidRPr="002C2CCB" w:rsidRDefault="002065A2" w:rsidP="002C2C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2C2CCB">
        <w:rPr>
          <w:rStyle w:val="a6"/>
          <w:rFonts w:ascii="Times New Roman" w:hAnsi="Times New Roman" w:cs="Times New Roman"/>
          <w:sz w:val="24"/>
          <w:szCs w:val="24"/>
        </w:rPr>
        <w:t xml:space="preserve">Болезни органов </w:t>
      </w:r>
      <w:r w:rsidR="00217DF3" w:rsidRPr="002C2CCB">
        <w:rPr>
          <w:rStyle w:val="a6"/>
          <w:rFonts w:ascii="Times New Roman" w:hAnsi="Times New Roman" w:cs="Times New Roman"/>
          <w:sz w:val="24"/>
          <w:szCs w:val="24"/>
        </w:rPr>
        <w:t>кровообращения</w:t>
      </w:r>
      <w:r w:rsidR="00211A7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65A2" w:rsidRPr="002C2CCB" w:rsidRDefault="002065A2" w:rsidP="002C2CCB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2C2CC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2065A2" w:rsidRPr="002C2CCB" w:rsidRDefault="002065A2" w:rsidP="002C2CCB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</w:p>
    <w:p w:rsidR="002065A2" w:rsidRDefault="002065A2" w:rsidP="002C2CCB">
      <w:pPr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2C2CCB">
        <w:rPr>
          <w:rStyle w:val="a6"/>
          <w:rFonts w:ascii="Times New Roman" w:hAnsi="Times New Roman" w:cs="Times New Roman"/>
          <w:sz w:val="24"/>
          <w:szCs w:val="24"/>
        </w:rPr>
        <w:t xml:space="preserve">Тема 1. </w:t>
      </w:r>
      <w:r w:rsidRPr="002C2CC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Методы обследования больных с </w:t>
      </w:r>
      <w:r w:rsidR="00217DF3" w:rsidRPr="002C2CC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сердечнососудистой </w:t>
      </w:r>
      <w:r w:rsidR="00651F32">
        <w:rPr>
          <w:rFonts w:ascii="Times New Roman" w:hAnsi="Times New Roman" w:cs="Times New Roman"/>
          <w:b/>
          <w:bCs/>
          <w:spacing w:val="-1"/>
          <w:sz w:val="24"/>
          <w:szCs w:val="24"/>
        </w:rPr>
        <w:t>патологией</w:t>
      </w:r>
    </w:p>
    <w:p w:rsidR="00651F32" w:rsidRPr="00264C0D" w:rsidRDefault="00651F32" w:rsidP="002C2C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US"/>
        </w:rPr>
        <w:t>II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2C2CCB">
        <w:rPr>
          <w:rFonts w:ascii="Times New Roman" w:hAnsi="Times New Roman" w:cs="Times New Roman"/>
          <w:sz w:val="24"/>
          <w:szCs w:val="24"/>
        </w:rPr>
        <w:t>ординатура по специальности 31.08.49 Терапия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2C2CC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C2CC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C2CCB">
        <w:rPr>
          <w:rFonts w:ascii="Times New Roman" w:hAnsi="Times New Roman" w:cs="Times New Roman"/>
          <w:sz w:val="24"/>
          <w:szCs w:val="24"/>
        </w:rPr>
        <w:t>ординаторы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2C2CCB">
        <w:rPr>
          <w:rFonts w:ascii="Times New Roman" w:hAnsi="Times New Roman" w:cs="Times New Roman"/>
          <w:sz w:val="24"/>
          <w:szCs w:val="24"/>
        </w:rPr>
        <w:t>6</w:t>
      </w:r>
      <w:r w:rsidR="00345C63" w:rsidRPr="002C2CCB">
        <w:rPr>
          <w:rFonts w:ascii="Times New Roman" w:hAnsi="Times New Roman" w:cs="Times New Roman"/>
          <w:sz w:val="24"/>
          <w:szCs w:val="24"/>
        </w:rPr>
        <w:t xml:space="preserve"> </w:t>
      </w:r>
      <w:r w:rsidRPr="002C2CCB">
        <w:rPr>
          <w:rFonts w:ascii="Times New Roman" w:hAnsi="Times New Roman" w:cs="Times New Roman"/>
          <w:sz w:val="24"/>
          <w:szCs w:val="24"/>
        </w:rPr>
        <w:t>час</w:t>
      </w:r>
      <w:r w:rsidR="002C2CCB">
        <w:rPr>
          <w:rFonts w:ascii="Times New Roman" w:hAnsi="Times New Roman" w:cs="Times New Roman"/>
          <w:sz w:val="24"/>
          <w:szCs w:val="24"/>
        </w:rPr>
        <w:t>ов</w:t>
      </w:r>
    </w:p>
    <w:p w:rsidR="002065A2" w:rsidRPr="00211A79" w:rsidRDefault="002065A2" w:rsidP="002C2C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211A79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211A79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FB6F94" w:rsidRPr="002C2CCB" w:rsidRDefault="002065A2" w:rsidP="002C2CC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="00FB6F94" w:rsidRPr="002C2CCB">
        <w:rPr>
          <w:rFonts w:ascii="Times New Roman" w:hAnsi="Times New Roman" w:cs="Times New Roman"/>
          <w:b/>
          <w:sz w:val="24"/>
          <w:szCs w:val="24"/>
        </w:rPr>
        <w:t xml:space="preserve">проведения: </w:t>
      </w:r>
      <w:r w:rsidR="00FB6F94" w:rsidRPr="002C2CCB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FB6F94" w:rsidRPr="002C2CCB" w:rsidRDefault="00FB6F94" w:rsidP="002C2CC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55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Методическое оснащение:</w:t>
      </w:r>
      <w:r w:rsidR="00325055" w:rsidRPr="002C2C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055" w:rsidRPr="002C2CCB">
        <w:rPr>
          <w:rFonts w:ascii="Times New Roman" w:hAnsi="Times New Roman" w:cs="Times New Roman"/>
          <w:sz w:val="24"/>
          <w:szCs w:val="24"/>
        </w:rPr>
        <w:t>результаты общего</w:t>
      </w:r>
      <w:r w:rsidR="00FB6F94" w:rsidRPr="002C2CCB">
        <w:rPr>
          <w:rFonts w:ascii="Times New Roman" w:hAnsi="Times New Roman" w:cs="Times New Roman"/>
          <w:sz w:val="24"/>
          <w:szCs w:val="24"/>
        </w:rPr>
        <w:t xml:space="preserve">, </w:t>
      </w:r>
      <w:r w:rsidR="00325055" w:rsidRPr="002C2CCB">
        <w:rPr>
          <w:rFonts w:ascii="Times New Roman" w:hAnsi="Times New Roman" w:cs="Times New Roman"/>
          <w:sz w:val="24"/>
          <w:szCs w:val="24"/>
        </w:rPr>
        <w:t>биохимического анализа</w:t>
      </w:r>
      <w:r w:rsidR="00FB6F94" w:rsidRPr="002C2CCB">
        <w:rPr>
          <w:rFonts w:ascii="Times New Roman" w:hAnsi="Times New Roman" w:cs="Times New Roman"/>
          <w:sz w:val="24"/>
          <w:szCs w:val="24"/>
        </w:rPr>
        <w:t xml:space="preserve"> крови</w:t>
      </w:r>
      <w:proofErr w:type="gramStart"/>
      <w:r w:rsidR="00FB6F94" w:rsidRPr="002C2CCB">
        <w:rPr>
          <w:rFonts w:ascii="Times New Roman" w:hAnsi="Times New Roman" w:cs="Times New Roman"/>
          <w:sz w:val="24"/>
          <w:szCs w:val="24"/>
        </w:rPr>
        <w:t>,</w:t>
      </w:r>
      <w:r w:rsidR="00325055" w:rsidRPr="002C2CCB">
        <w:rPr>
          <w:rFonts w:ascii="Times New Roman" w:hAnsi="Times New Roman" w:cs="Times New Roman"/>
          <w:sz w:val="24"/>
          <w:szCs w:val="24"/>
        </w:rPr>
        <w:t>,</w:t>
      </w:r>
      <w:r w:rsidR="00FB6F94" w:rsidRPr="002C2C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B6F94" w:rsidRPr="002C2CCB">
        <w:rPr>
          <w:rFonts w:ascii="Times New Roman" w:hAnsi="Times New Roman" w:cs="Times New Roman"/>
          <w:sz w:val="24"/>
          <w:szCs w:val="24"/>
        </w:rPr>
        <w:t>электрокардиограммы,</w:t>
      </w:r>
      <w:r w:rsidR="00325055" w:rsidRPr="002C2CCB">
        <w:rPr>
          <w:rFonts w:ascii="Times New Roman" w:hAnsi="Times New Roman" w:cs="Times New Roman"/>
          <w:sz w:val="24"/>
          <w:szCs w:val="24"/>
        </w:rPr>
        <w:t xml:space="preserve"> R-граммы ОГК, заключения Эхо-кг, </w:t>
      </w:r>
      <w:proofErr w:type="spellStart"/>
      <w:r w:rsidR="00325055" w:rsidRPr="002C2CCB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="00325055" w:rsidRPr="002C2CCB">
        <w:rPr>
          <w:rFonts w:ascii="Times New Roman" w:hAnsi="Times New Roman" w:cs="Times New Roman"/>
          <w:sz w:val="24"/>
          <w:szCs w:val="24"/>
        </w:rPr>
        <w:t xml:space="preserve"> проектор, ноутбук, </w:t>
      </w:r>
      <w:proofErr w:type="spellStart"/>
      <w:r w:rsidR="00325055" w:rsidRPr="002C2CCB">
        <w:rPr>
          <w:rFonts w:ascii="Times New Roman" w:hAnsi="Times New Roman" w:cs="Times New Roman"/>
          <w:sz w:val="24"/>
          <w:szCs w:val="24"/>
        </w:rPr>
        <w:t>негатоскоп</w:t>
      </w:r>
      <w:proofErr w:type="spellEnd"/>
      <w:r w:rsidR="00325055" w:rsidRPr="002C2CCB">
        <w:rPr>
          <w:rFonts w:ascii="Times New Roman" w:hAnsi="Times New Roman" w:cs="Times New Roman"/>
          <w:sz w:val="24"/>
          <w:szCs w:val="24"/>
        </w:rPr>
        <w:t xml:space="preserve">, доска, медицинские карты больных с данной патологией, </w:t>
      </w:r>
      <w:r w:rsidR="00325055" w:rsidRPr="002C2CCB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2065A2" w:rsidRPr="002C2CCB" w:rsidRDefault="002065A2" w:rsidP="002C2CCB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Цель –</w:t>
      </w:r>
      <w:r w:rsidRPr="002C2CCB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EF4AC6" w:rsidRPr="002C2CCB">
        <w:rPr>
          <w:rFonts w:ascii="Times New Roman" w:hAnsi="Times New Roman" w:cs="Times New Roman"/>
          <w:sz w:val="24"/>
          <w:szCs w:val="24"/>
        </w:rPr>
        <w:t xml:space="preserve">методами исследования больных с заболеваниями органов </w:t>
      </w:r>
      <w:r w:rsidR="00FB6F94" w:rsidRPr="002C2CCB">
        <w:rPr>
          <w:rFonts w:ascii="Times New Roman" w:hAnsi="Times New Roman" w:cs="Times New Roman"/>
          <w:sz w:val="24"/>
          <w:szCs w:val="24"/>
        </w:rPr>
        <w:t>сердечнососудистой системы.</w:t>
      </w:r>
    </w:p>
    <w:p w:rsidR="00EF4AC6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</w:p>
    <w:p w:rsidR="00345C63" w:rsidRPr="002C2CCB" w:rsidRDefault="00EF4AC6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 xml:space="preserve">1. Изучить </w:t>
      </w:r>
      <w:proofErr w:type="spellStart"/>
      <w:r w:rsidRPr="002C2CCB">
        <w:rPr>
          <w:rFonts w:ascii="Times New Roman" w:hAnsi="Times New Roman" w:cs="Times New Roman"/>
          <w:sz w:val="24"/>
          <w:szCs w:val="24"/>
        </w:rPr>
        <w:t>ф</w:t>
      </w:r>
      <w:r w:rsidRPr="002C2CCB">
        <w:rPr>
          <w:rFonts w:ascii="Times New Roman" w:hAnsi="Times New Roman" w:cs="Times New Roman"/>
          <w:sz w:val="24"/>
          <w:szCs w:val="24"/>
          <w:lang w:eastAsia="en-US"/>
        </w:rPr>
        <w:t>изикальные</w:t>
      </w:r>
      <w:proofErr w:type="spellEnd"/>
      <w:r w:rsidRPr="002C2CCB">
        <w:rPr>
          <w:rFonts w:ascii="Times New Roman" w:hAnsi="Times New Roman" w:cs="Times New Roman"/>
          <w:sz w:val="24"/>
          <w:szCs w:val="24"/>
          <w:lang w:eastAsia="en-US"/>
        </w:rPr>
        <w:t xml:space="preserve"> методы обследования</w:t>
      </w:r>
      <w:r w:rsidRPr="002C2CCB">
        <w:rPr>
          <w:rFonts w:ascii="Times New Roman" w:hAnsi="Times New Roman" w:cs="Times New Roman"/>
          <w:sz w:val="24"/>
          <w:szCs w:val="24"/>
        </w:rPr>
        <w:t xml:space="preserve"> больных с заболеваниями органов </w:t>
      </w:r>
      <w:r w:rsidR="00FB6F94" w:rsidRPr="002C2CCB">
        <w:rPr>
          <w:rFonts w:ascii="Times New Roman" w:hAnsi="Times New Roman" w:cs="Times New Roman"/>
          <w:sz w:val="24"/>
          <w:szCs w:val="24"/>
        </w:rPr>
        <w:t>кровообращения</w:t>
      </w:r>
    </w:p>
    <w:p w:rsidR="00345C63" w:rsidRPr="002C2CCB" w:rsidRDefault="00EF4AC6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2. Определить л</w:t>
      </w:r>
      <w:r w:rsidRPr="002C2CCB">
        <w:rPr>
          <w:rFonts w:ascii="Times New Roman" w:hAnsi="Times New Roman" w:cs="Times New Roman"/>
          <w:sz w:val="24"/>
          <w:szCs w:val="24"/>
          <w:lang w:eastAsia="en-US"/>
        </w:rPr>
        <w:t xml:space="preserve">абораторные методы обследования </w:t>
      </w:r>
      <w:r w:rsidRPr="002C2CCB">
        <w:rPr>
          <w:rFonts w:ascii="Times New Roman" w:hAnsi="Times New Roman" w:cs="Times New Roman"/>
          <w:sz w:val="24"/>
          <w:szCs w:val="24"/>
        </w:rPr>
        <w:t xml:space="preserve">больных с заболеваниями органов </w:t>
      </w:r>
      <w:r w:rsidR="00345C63" w:rsidRPr="002C2CCB">
        <w:rPr>
          <w:rFonts w:ascii="Times New Roman" w:hAnsi="Times New Roman" w:cs="Times New Roman"/>
          <w:sz w:val="24"/>
          <w:szCs w:val="24"/>
        </w:rPr>
        <w:t>кров</w:t>
      </w:r>
      <w:r w:rsidR="00FB6F94" w:rsidRPr="002C2CCB">
        <w:rPr>
          <w:rFonts w:ascii="Times New Roman" w:hAnsi="Times New Roman" w:cs="Times New Roman"/>
          <w:sz w:val="24"/>
          <w:szCs w:val="24"/>
        </w:rPr>
        <w:t>ообращения</w:t>
      </w:r>
    </w:p>
    <w:p w:rsidR="00345C63" w:rsidRPr="002C2CCB" w:rsidRDefault="00EF4AC6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3. Изучить и</w:t>
      </w:r>
      <w:r w:rsidRPr="002C2CCB">
        <w:rPr>
          <w:rFonts w:ascii="Times New Roman" w:hAnsi="Times New Roman" w:cs="Times New Roman"/>
          <w:sz w:val="24"/>
          <w:szCs w:val="24"/>
          <w:lang w:eastAsia="en-US"/>
        </w:rPr>
        <w:t>нструментальные методы обследования</w:t>
      </w:r>
      <w:r w:rsidRPr="002C2CCB">
        <w:rPr>
          <w:rFonts w:ascii="Times New Roman" w:hAnsi="Times New Roman" w:cs="Times New Roman"/>
          <w:sz w:val="24"/>
          <w:szCs w:val="24"/>
        </w:rPr>
        <w:t xml:space="preserve"> больных с заболеваниями органов </w:t>
      </w:r>
      <w:r w:rsidR="00345C63" w:rsidRPr="002C2CCB">
        <w:rPr>
          <w:rFonts w:ascii="Times New Roman" w:hAnsi="Times New Roman" w:cs="Times New Roman"/>
          <w:sz w:val="24"/>
          <w:szCs w:val="24"/>
        </w:rPr>
        <w:t>кров</w:t>
      </w:r>
      <w:r w:rsidR="00FB6F94" w:rsidRPr="002C2CCB">
        <w:rPr>
          <w:rFonts w:ascii="Times New Roman" w:hAnsi="Times New Roman" w:cs="Times New Roman"/>
          <w:sz w:val="24"/>
          <w:szCs w:val="24"/>
        </w:rPr>
        <w:t>ообращения</w:t>
      </w:r>
    </w:p>
    <w:p w:rsidR="00EB41D4" w:rsidRPr="002C2CCB" w:rsidRDefault="00EF4AC6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 xml:space="preserve">4. Оценить значимость </w:t>
      </w:r>
      <w:r w:rsidR="00FB6F94" w:rsidRPr="002C2CCB">
        <w:rPr>
          <w:rFonts w:ascii="Times New Roman" w:hAnsi="Times New Roman" w:cs="Times New Roman"/>
          <w:sz w:val="24"/>
          <w:szCs w:val="24"/>
        </w:rPr>
        <w:t xml:space="preserve">специальных методов диагностики: селективной </w:t>
      </w:r>
      <w:proofErr w:type="spellStart"/>
      <w:r w:rsidR="00FB6F94" w:rsidRPr="002C2CCB">
        <w:rPr>
          <w:rFonts w:ascii="Times New Roman" w:hAnsi="Times New Roman" w:cs="Times New Roman"/>
          <w:sz w:val="24"/>
          <w:szCs w:val="24"/>
        </w:rPr>
        <w:t>коронарографии</w:t>
      </w:r>
      <w:proofErr w:type="spellEnd"/>
      <w:r w:rsidR="00FB6F94" w:rsidRPr="002C2CCB">
        <w:rPr>
          <w:rFonts w:ascii="Times New Roman" w:hAnsi="Times New Roman" w:cs="Times New Roman"/>
          <w:sz w:val="24"/>
          <w:szCs w:val="24"/>
        </w:rPr>
        <w:t>, визуализация с помощью радиоактивных изотопов.</w:t>
      </w:r>
    </w:p>
    <w:p w:rsidR="00345C63" w:rsidRPr="002C2CCB" w:rsidRDefault="00EF4AC6" w:rsidP="002C2CCB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 xml:space="preserve">5. Изучить методы </w:t>
      </w:r>
      <w:proofErr w:type="spellStart"/>
      <w:r w:rsidR="009679C6" w:rsidRPr="002C2CCB">
        <w:rPr>
          <w:rFonts w:ascii="Times New Roman" w:hAnsi="Times New Roman" w:cs="Times New Roman"/>
          <w:sz w:val="24"/>
          <w:szCs w:val="24"/>
        </w:rPr>
        <w:t>Холтеровского</w:t>
      </w:r>
      <w:proofErr w:type="spellEnd"/>
      <w:r w:rsidR="009679C6" w:rsidRPr="002C2C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9C6" w:rsidRPr="002C2CCB">
        <w:rPr>
          <w:rFonts w:ascii="Times New Roman" w:hAnsi="Times New Roman" w:cs="Times New Roman"/>
          <w:sz w:val="24"/>
          <w:szCs w:val="24"/>
        </w:rPr>
        <w:t>мониторирования</w:t>
      </w:r>
      <w:proofErr w:type="spellEnd"/>
      <w:r w:rsidR="009679C6" w:rsidRPr="002C2CCB">
        <w:rPr>
          <w:rFonts w:ascii="Times New Roman" w:hAnsi="Times New Roman" w:cs="Times New Roman"/>
          <w:sz w:val="24"/>
          <w:szCs w:val="24"/>
        </w:rPr>
        <w:t xml:space="preserve"> ЭКГ, показания к </w:t>
      </w:r>
      <w:proofErr w:type="spellStart"/>
      <w:r w:rsidR="009679C6" w:rsidRPr="002C2CCB">
        <w:rPr>
          <w:rFonts w:ascii="Times New Roman" w:hAnsi="Times New Roman" w:cs="Times New Roman"/>
          <w:sz w:val="24"/>
          <w:szCs w:val="24"/>
        </w:rPr>
        <w:t>чрезпищеводной</w:t>
      </w:r>
      <w:proofErr w:type="spellEnd"/>
      <w:r w:rsidR="009679C6" w:rsidRPr="002C2CCB">
        <w:rPr>
          <w:rFonts w:ascii="Times New Roman" w:hAnsi="Times New Roman" w:cs="Times New Roman"/>
          <w:sz w:val="24"/>
          <w:szCs w:val="24"/>
        </w:rPr>
        <w:t xml:space="preserve"> электрической стимуляции сердца </w:t>
      </w:r>
      <w:proofErr w:type="gramStart"/>
      <w:r w:rsidR="009679C6" w:rsidRPr="002C2CC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679C6" w:rsidRPr="002C2CCB">
        <w:rPr>
          <w:rFonts w:ascii="Times New Roman" w:hAnsi="Times New Roman" w:cs="Times New Roman"/>
          <w:sz w:val="24"/>
          <w:szCs w:val="24"/>
        </w:rPr>
        <w:t>ЧПЭС).</w:t>
      </w:r>
      <w:r w:rsidR="00D06651" w:rsidRPr="002C2CCB">
        <w:rPr>
          <w:rFonts w:ascii="Times New Roman" w:hAnsi="Times New Roman" w:cs="Times New Roman"/>
          <w:sz w:val="24"/>
          <w:szCs w:val="24"/>
        </w:rPr>
        <w:tab/>
      </w:r>
    </w:p>
    <w:p w:rsidR="00EB41D4" w:rsidRPr="002C2CCB" w:rsidRDefault="00EB41D4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2C2CCB">
        <w:rPr>
          <w:rFonts w:ascii="Times New Roman" w:hAnsi="Times New Roman" w:cs="Times New Roman"/>
          <w:bCs/>
          <w:sz w:val="24"/>
          <w:szCs w:val="24"/>
        </w:rPr>
        <w:t>ПК-1, ПК-2, ПК-4, ПК-5, ПК-6, ПК-</w:t>
      </w:r>
      <w:r w:rsidR="00211A79">
        <w:rPr>
          <w:rFonts w:ascii="Times New Roman" w:hAnsi="Times New Roman" w:cs="Times New Roman"/>
          <w:bCs/>
          <w:sz w:val="24"/>
          <w:szCs w:val="24"/>
        </w:rPr>
        <w:t>8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2065A2" w:rsidRPr="002C2CCB" w:rsidRDefault="002065A2" w:rsidP="002C2C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2065A2" w:rsidRPr="002C2CCB" w:rsidRDefault="002065A2" w:rsidP="002C2C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2065A2" w:rsidRPr="002C2CCB" w:rsidRDefault="002065A2" w:rsidP="002C2C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2065A2" w:rsidRPr="002C2CCB" w:rsidRDefault="002065A2" w:rsidP="002C2C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2065A2" w:rsidRPr="002C2CCB" w:rsidRDefault="002065A2" w:rsidP="002C2C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065A2" w:rsidRPr="002C2CCB" w:rsidRDefault="002065A2" w:rsidP="002C2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1</w:t>
      </w:r>
      <w:r w:rsidRPr="002C2CCB">
        <w:rPr>
          <w:rFonts w:ascii="Times New Roman" w:hAnsi="Times New Roman" w:cs="Times New Roman"/>
          <w:sz w:val="24"/>
          <w:szCs w:val="24"/>
        </w:rPr>
        <w:t xml:space="preserve">. </w:t>
      </w:r>
      <w:r w:rsidRPr="002C2CCB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2C2C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2</w:t>
      </w:r>
      <w:r w:rsidRPr="002C2CCB">
        <w:rPr>
          <w:rFonts w:ascii="Times New Roman" w:hAnsi="Times New Roman" w:cs="Times New Roman"/>
          <w:sz w:val="24"/>
          <w:szCs w:val="24"/>
        </w:rPr>
        <w:t xml:space="preserve">. </w:t>
      </w:r>
      <w:r w:rsidRPr="002C2CCB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2065A2" w:rsidRPr="002C2CCB" w:rsidTr="00E443A6">
        <w:tc>
          <w:tcPr>
            <w:tcW w:w="9468" w:type="dxa"/>
          </w:tcPr>
          <w:p w:rsidR="002065A2" w:rsidRPr="002C2CCB" w:rsidRDefault="00EB41D4" w:rsidP="002C2CCB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C2CCB">
              <w:rPr>
                <w:rFonts w:ascii="Times New Roman" w:hAnsi="Times New Roman"/>
                <w:sz w:val="24"/>
                <w:szCs w:val="24"/>
              </w:rPr>
              <w:t xml:space="preserve">Основные клинические синдромы при заболеваниях </w:t>
            </w:r>
            <w:r w:rsidR="009679C6" w:rsidRPr="002C2CCB">
              <w:rPr>
                <w:rFonts w:ascii="Times New Roman" w:hAnsi="Times New Roman"/>
                <w:sz w:val="24"/>
                <w:szCs w:val="24"/>
              </w:rPr>
              <w:t>сердечнососудистой системы</w:t>
            </w:r>
          </w:p>
        </w:tc>
      </w:tr>
      <w:tr w:rsidR="002065A2" w:rsidRPr="002C2CCB" w:rsidTr="00E443A6">
        <w:trPr>
          <w:trHeight w:val="613"/>
        </w:trPr>
        <w:tc>
          <w:tcPr>
            <w:tcW w:w="9468" w:type="dxa"/>
          </w:tcPr>
          <w:p w:rsidR="002065A2" w:rsidRPr="002C2CCB" w:rsidRDefault="00EB41D4" w:rsidP="002C2CCB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Лабораторные методы обследования </w:t>
            </w:r>
            <w:r w:rsidRPr="002C2CCB">
              <w:rPr>
                <w:rFonts w:ascii="Times New Roman" w:hAnsi="Times New Roman"/>
                <w:sz w:val="24"/>
                <w:szCs w:val="24"/>
              </w:rPr>
              <w:t xml:space="preserve">больных с заболеваниями органов </w:t>
            </w:r>
            <w:r w:rsidR="00345C63" w:rsidRPr="002C2CCB">
              <w:rPr>
                <w:rFonts w:ascii="Times New Roman" w:hAnsi="Times New Roman"/>
                <w:sz w:val="24"/>
                <w:szCs w:val="24"/>
              </w:rPr>
              <w:t>кров</w:t>
            </w:r>
            <w:r w:rsidR="009679C6" w:rsidRPr="002C2CCB">
              <w:rPr>
                <w:rFonts w:ascii="Times New Roman" w:hAnsi="Times New Roman"/>
                <w:sz w:val="24"/>
                <w:szCs w:val="24"/>
              </w:rPr>
              <w:t>ообращения</w:t>
            </w:r>
          </w:p>
        </w:tc>
      </w:tr>
      <w:tr w:rsidR="002065A2" w:rsidRPr="002C2CCB" w:rsidTr="00E443A6">
        <w:tc>
          <w:tcPr>
            <w:tcW w:w="9468" w:type="dxa"/>
          </w:tcPr>
          <w:p w:rsidR="002065A2" w:rsidRPr="002C2CCB" w:rsidRDefault="009679C6" w:rsidP="002C2CCB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>Электрокардиография и Эхо-кардиография в диагностике ишемической болезни сердца.</w:t>
            </w:r>
          </w:p>
        </w:tc>
      </w:tr>
      <w:tr w:rsidR="002065A2" w:rsidRPr="002C2CCB" w:rsidTr="00E443A6">
        <w:tc>
          <w:tcPr>
            <w:tcW w:w="9468" w:type="dxa"/>
          </w:tcPr>
          <w:p w:rsidR="009679C6" w:rsidRPr="002C2CCB" w:rsidRDefault="009679C6" w:rsidP="002C2CCB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>Холтеровское</w:t>
            </w:r>
            <w:proofErr w:type="spellEnd"/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>мониторирование</w:t>
            </w:r>
            <w:proofErr w:type="spellEnd"/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ЭКГ, </w:t>
            </w:r>
            <w:proofErr w:type="spellStart"/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>коронарография</w:t>
            </w:r>
            <w:proofErr w:type="spellEnd"/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>. Показания, противопоказания.</w:t>
            </w:r>
          </w:p>
          <w:p w:rsidR="002065A2" w:rsidRPr="002C2CCB" w:rsidRDefault="009679C6" w:rsidP="002C2CCB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>Сцинтиграфия</w:t>
            </w:r>
            <w:proofErr w:type="spellEnd"/>
            <w:r w:rsidRPr="002C2CCB">
              <w:rPr>
                <w:rFonts w:ascii="Times New Roman" w:hAnsi="Times New Roman"/>
                <w:sz w:val="24"/>
                <w:szCs w:val="24"/>
                <w:lang w:eastAsia="en-US"/>
              </w:rPr>
              <w:t>, позитронная эмиссионная томография.</w:t>
            </w:r>
          </w:p>
        </w:tc>
      </w:tr>
    </w:tbl>
    <w:p w:rsidR="00E443A6" w:rsidRPr="002C2CCB" w:rsidRDefault="00E443A6" w:rsidP="002C2CCB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2065A2" w:rsidRPr="002C2CCB" w:rsidRDefault="002065A2" w:rsidP="002C2CCB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2C2CCB">
        <w:rPr>
          <w:rFonts w:ascii="Times New Roman" w:hAnsi="Times New Roman"/>
          <w:b/>
        </w:rPr>
        <w:t xml:space="preserve">3. </w:t>
      </w:r>
      <w:proofErr w:type="gramStart"/>
      <w:r w:rsidRPr="002C2CCB">
        <w:rPr>
          <w:rFonts w:ascii="Times New Roman" w:hAnsi="Times New Roman"/>
          <w:b/>
        </w:rPr>
        <w:t>Практическая работа:</w:t>
      </w:r>
      <w:r w:rsidR="00E443A6" w:rsidRPr="002C2CCB">
        <w:rPr>
          <w:rFonts w:ascii="Times New Roman" w:hAnsi="Times New Roman"/>
          <w:b/>
        </w:rPr>
        <w:t xml:space="preserve"> </w:t>
      </w:r>
      <w:r w:rsidRPr="002C2CCB">
        <w:rPr>
          <w:rFonts w:ascii="Times New Roman" w:hAnsi="Times New Roman"/>
        </w:rPr>
        <w:t xml:space="preserve">выявить специфические признаки болезней </w:t>
      </w:r>
      <w:r w:rsidR="00E443A6" w:rsidRPr="002C2CCB">
        <w:rPr>
          <w:rFonts w:ascii="Times New Roman" w:hAnsi="Times New Roman"/>
        </w:rPr>
        <w:t xml:space="preserve">органов </w:t>
      </w:r>
      <w:r w:rsidR="009679C6" w:rsidRPr="002C2CCB">
        <w:rPr>
          <w:rFonts w:ascii="Times New Roman" w:hAnsi="Times New Roman"/>
        </w:rPr>
        <w:t>кровообращения</w:t>
      </w:r>
      <w:r w:rsidR="00E443A6" w:rsidRPr="002C2CCB">
        <w:rPr>
          <w:rFonts w:ascii="Times New Roman" w:hAnsi="Times New Roman"/>
        </w:rPr>
        <w:t xml:space="preserve"> </w:t>
      </w:r>
      <w:r w:rsidRPr="002C2CCB">
        <w:rPr>
          <w:rFonts w:ascii="Times New Roman" w:hAnsi="Times New Roman"/>
        </w:rPr>
        <w:t>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0D651D" w:rsidRPr="002C2CCB" w:rsidRDefault="002065A2" w:rsidP="002C2CC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C2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10035" w:type="dxa"/>
        <w:tblLayout w:type="fixed"/>
        <w:tblLook w:val="04A0"/>
      </w:tblPr>
      <w:tblGrid>
        <w:gridCol w:w="10035"/>
      </w:tblGrid>
      <w:tr w:rsidR="000D651D" w:rsidRPr="002C2CCB" w:rsidTr="000D651D">
        <w:trPr>
          <w:trHeight w:val="840"/>
        </w:trPr>
        <w:tc>
          <w:tcPr>
            <w:tcW w:w="7938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[учебное пособие] / Г. П. Арутюнов.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ГЭОТАР-Медиа, 2013. - 504 с. </w:t>
            </w:r>
          </w:p>
        </w:tc>
      </w:tr>
      <w:tr w:rsidR="000D651D" w:rsidRPr="002C2CCB" w:rsidTr="000D651D">
        <w:trPr>
          <w:trHeight w:val="1114"/>
        </w:trPr>
        <w:tc>
          <w:tcPr>
            <w:tcW w:w="7938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внутренним болезням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фармац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образованию вузов России / Р. М.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Фазлыева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[и др.] ; Башкирский гос. мед. ун-т, Каф. факультетской терапии. - Уфа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БГМУ. – 2009. – </w:t>
            </w: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Ч. 2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D651D" w:rsidRPr="002C2CCB" w:rsidTr="000D651D">
        <w:trPr>
          <w:trHeight w:val="932"/>
        </w:trPr>
        <w:tc>
          <w:tcPr>
            <w:tcW w:w="7938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Оганова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ГЭОТАР-Медиа, 2012. - 848 с. - (Национальные руководства). </w:t>
            </w:r>
          </w:p>
        </w:tc>
      </w:tr>
      <w:tr w:rsidR="000D651D" w:rsidRPr="002C2CCB" w:rsidTr="000D651D">
        <w:trPr>
          <w:trHeight w:val="988"/>
        </w:trPr>
        <w:tc>
          <w:tcPr>
            <w:tcW w:w="7938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сосудов. Руководство Европейского общества кардиологов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руководство / под ред.: А. Дж.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Кэмма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Люшера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Серруиса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Шляхто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2014. - 1437 с. </w:t>
            </w:r>
          </w:p>
        </w:tc>
      </w:tr>
      <w:tr w:rsidR="000D651D" w:rsidRPr="002C2CCB" w:rsidTr="000D651D">
        <w:trPr>
          <w:trHeight w:val="1392"/>
        </w:trPr>
        <w:tc>
          <w:tcPr>
            <w:tcW w:w="7938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Кардиология.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: [учебное пособие, рек.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пер. с англ. под ред. В. И.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В. И. Ершова.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0D651D" w:rsidRPr="002C2CCB" w:rsidTr="000D651D">
        <w:trPr>
          <w:trHeight w:val="982"/>
        </w:trPr>
        <w:tc>
          <w:tcPr>
            <w:tcW w:w="7938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справочное издание / под ред.: С.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Чаудари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Митчела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Т. Е. Толстихиной, В. А.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Гендлина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БИНОМ. Лаборатория знаний, 2013. - 332 с. </w:t>
            </w:r>
          </w:p>
        </w:tc>
      </w:tr>
    </w:tbl>
    <w:p w:rsidR="000D651D" w:rsidRPr="002C2CCB" w:rsidRDefault="000D651D" w:rsidP="002C2C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51D" w:rsidRPr="002C2CCB" w:rsidRDefault="000D651D" w:rsidP="002C2C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2CCB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W w:w="9747" w:type="dxa"/>
        <w:tblLayout w:type="fixed"/>
        <w:tblLook w:val="04A0"/>
      </w:tblPr>
      <w:tblGrid>
        <w:gridCol w:w="9747"/>
      </w:tblGrid>
      <w:tr w:rsidR="000D651D" w:rsidRPr="002C2CCB" w:rsidTr="002C2CCB">
        <w:trPr>
          <w:trHeight w:val="1392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Аритмология</w:t>
            </w:r>
            <w:proofErr w:type="spellEnd"/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катетерной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аритмологии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кардиостимуляции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Всероссийское общество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аритмологов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сост. А. Ш.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Ревишвили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[и др.].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2010. - 303 с. </w:t>
            </w:r>
          </w:p>
        </w:tc>
      </w:tr>
      <w:tr w:rsidR="000D651D" w:rsidRPr="002C2CCB" w:rsidTr="002C2CCB">
        <w:trPr>
          <w:trHeight w:val="819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Байес де Луна А.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ЭКГ при инфаркте миокарда с подъемом ST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практическое руководство для врачей / А. Байес де Луна, М.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Фиол-Сала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Э. М.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Антман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пер. Ф. И. Плешков.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медицинская литература, 2009. - 96 с. </w:t>
            </w:r>
          </w:p>
        </w:tc>
      </w:tr>
      <w:tr w:rsidR="000D651D" w:rsidRPr="002C2CCB" w:rsidTr="002C2CCB">
        <w:trPr>
          <w:trHeight w:val="831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Гиляров, М. Ю.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Тромбоэмболия легочной артерии. Диагностика, лечение и профилактика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научное издание / М. Ю. Гиляров, Д. А. Андреев.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2010. - 77 с. - (Библиотека врача-специалиста). </w:t>
            </w:r>
          </w:p>
        </w:tc>
      </w:tr>
      <w:tr w:rsidR="000D651D" w:rsidRPr="002C2CCB" w:rsidTr="002C2CCB">
        <w:trPr>
          <w:trHeight w:val="715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Говорин</w:t>
            </w:r>
            <w:proofErr w:type="spellEnd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А. В.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Некоронарогенные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поражения миокарда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монография / А. В.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Говорин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Министерство здравоохранения РФ, Читинская государственная медицинская академия. - Новосибирск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Наука, 2014. - 446,[2]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D651D" w:rsidRPr="002C2CCB" w:rsidTr="002C2CCB">
        <w:trPr>
          <w:trHeight w:val="598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Ишемическая болезнь сердца: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.а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- 2-е изд.,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и доп. - Н. Новгород :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Нижегород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гос.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.а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., 2013. - 86,[2] с. </w:t>
            </w:r>
          </w:p>
        </w:tc>
      </w:tr>
      <w:tr w:rsidR="000D651D" w:rsidRPr="002C2CCB" w:rsidTr="002C2CCB">
        <w:trPr>
          <w:trHeight w:val="557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Кардиореабилитация</w:t>
            </w:r>
            <w:proofErr w:type="spellEnd"/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МЕДпресс-информ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2013. - 335 с.</w:t>
            </w:r>
          </w:p>
        </w:tc>
      </w:tr>
      <w:tr w:rsidR="000D651D" w:rsidRPr="002C2CCB" w:rsidTr="002C2CCB">
        <w:trPr>
          <w:trHeight w:val="903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Киякбаев</w:t>
            </w:r>
            <w:proofErr w:type="spellEnd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Г. К.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научное издание / Г. К.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Киякбаев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под ред. В. С. Моисеева.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2014. - 238,[2] с. - (Библиотека врача - специалиста.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Кардиология). </w:t>
            </w:r>
            <w:proofErr w:type="gramEnd"/>
          </w:p>
        </w:tc>
      </w:tr>
      <w:tr w:rsidR="000D651D" w:rsidRPr="002C2CCB" w:rsidTr="002C2CCB">
        <w:trPr>
          <w:trHeight w:val="858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Кобалава</w:t>
            </w:r>
            <w:proofErr w:type="spellEnd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Ж. Д.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Артериальная гипертония. Ключи к диагностике и лечению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руководство / Ж. Д.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Кобалава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Ю. В. Котовская, В. С. Моисеев.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2014. - 864 с. - (Библиотека врача-специалиста. Кардиология.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Терапия). </w:t>
            </w:r>
            <w:proofErr w:type="gramEnd"/>
          </w:p>
        </w:tc>
      </w:tr>
      <w:tr w:rsidR="000D651D" w:rsidRPr="002C2CCB" w:rsidTr="002C2CCB">
        <w:trPr>
          <w:trHeight w:val="701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Липовецкий</w:t>
            </w:r>
            <w:proofErr w:type="spellEnd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Б. М.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Липовецкий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- 2-е изд.,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и доп. - СПб. :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СпецЛит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2013. - 143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D651D" w:rsidRPr="002C2CCB" w:rsidTr="002C2CCB">
        <w:trPr>
          <w:trHeight w:val="718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Медикаментозное лечение нарушений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ритма сердца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руководство / под ред. В. А.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Сулимова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2011. - 438 с. - (Библиотека врача-специалиста. Кардиология.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Терапия). </w:t>
            </w:r>
            <w:proofErr w:type="gramEnd"/>
          </w:p>
        </w:tc>
      </w:tr>
      <w:tr w:rsidR="000D651D" w:rsidRPr="002C2CCB" w:rsidTr="002C2CCB">
        <w:trPr>
          <w:trHeight w:val="829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Метаболический синдром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научное издание / под ред. В.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Фонсеки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пер. с англ.: Н. А. Михайловой, Н. В.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Первуховой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Н. А. Федоровой ; ред. перевода Т. В.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Мелешенко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Практика, 2011. - 272 с. </w:t>
            </w:r>
          </w:p>
        </w:tc>
      </w:tr>
      <w:tr w:rsidR="000D651D" w:rsidRPr="002C2CCB" w:rsidTr="002C2CCB">
        <w:trPr>
          <w:trHeight w:val="764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Здравоохранение Башкортостана, 2012. - 131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D651D" w:rsidRPr="002C2CCB" w:rsidTr="002C2CCB">
        <w:trPr>
          <w:trHeight w:val="850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Оганов</w:t>
            </w:r>
            <w:proofErr w:type="spellEnd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Р. Г.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Профилактика сердечно-сосудистых заболеваний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руководство / Р. Г.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Оганов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С. А. Шальнова, А. М. Калинина.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Гэотар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Медиа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2009. - 211 с. - (Библиотека врача-специалиста.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Кардиология). </w:t>
            </w:r>
            <w:proofErr w:type="gramEnd"/>
          </w:p>
        </w:tc>
      </w:tr>
      <w:tr w:rsidR="000D651D" w:rsidRPr="002C2CCB" w:rsidTr="002C2CCB">
        <w:trPr>
          <w:trHeight w:val="558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Санаторная кардиологическая реабилитация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научное издание / О. Ф.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Мисюра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[и др.]. - СПб. :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СпецЛит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2013. - 191 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0D651D" w:rsidRPr="002C2CCB" w:rsidTr="002C2CCB">
        <w:trPr>
          <w:trHeight w:val="655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Хан, М. Г.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Фармакотерапия в кардиологии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научное издание / М. Г. Хан ; пер. с англ. И. В.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Фолитар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;  под ред. С. Ю.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Марцевича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Ю. М. Позднякова.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БИНОМ, 2014. - 632 с. </w:t>
            </w:r>
          </w:p>
        </w:tc>
      </w:tr>
      <w:tr w:rsidR="000D651D" w:rsidRPr="002C2CCB" w:rsidTr="002C2CCB">
        <w:trPr>
          <w:trHeight w:val="894"/>
        </w:trPr>
        <w:tc>
          <w:tcPr>
            <w:tcW w:w="9747" w:type="dxa"/>
            <w:hideMark/>
          </w:tcPr>
          <w:p w:rsidR="000D651D" w:rsidRPr="002C2CCB" w:rsidRDefault="000D651D" w:rsidP="002C2CCB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Юзбашев</w:t>
            </w:r>
            <w:proofErr w:type="spellEnd"/>
            <w:r w:rsidRPr="002C2CC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, З. Ю. </w:t>
            </w:r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Аускультация сердца: новые возможности старого метода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учебное пособие [для студентов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медвузов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слушателей курсов последипломного образования] / З. Ю. </w:t>
            </w:r>
            <w:proofErr w:type="spell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Юзбашев</w:t>
            </w:r>
            <w:proofErr w:type="spell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- М.</w:t>
            </w:r>
            <w:proofErr w:type="gramStart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2C2CC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МИА, 2012. - 208 с. </w:t>
            </w:r>
          </w:p>
        </w:tc>
      </w:tr>
    </w:tbl>
    <w:p w:rsidR="000D651D" w:rsidRPr="002C2CCB" w:rsidRDefault="000D651D" w:rsidP="002C2CC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D651D" w:rsidRPr="002C2CCB" w:rsidRDefault="000D651D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651D" w:rsidRPr="002C2CCB" w:rsidRDefault="000D651D" w:rsidP="002C2CC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D651D" w:rsidRPr="002C2CCB" w:rsidRDefault="000D651D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CCB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</w:t>
      </w:r>
      <w:r w:rsidR="00211A79">
        <w:rPr>
          <w:rFonts w:ascii="Times New Roman" w:hAnsi="Times New Roman" w:cs="Times New Roman"/>
          <w:sz w:val="24"/>
          <w:szCs w:val="24"/>
        </w:rPr>
        <w:t xml:space="preserve">Доцент </w:t>
      </w:r>
      <w:proofErr w:type="spellStart"/>
      <w:r w:rsidR="00211A79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211A79">
        <w:rPr>
          <w:rFonts w:ascii="Times New Roman" w:hAnsi="Times New Roman" w:cs="Times New Roman"/>
          <w:sz w:val="24"/>
          <w:szCs w:val="24"/>
        </w:rPr>
        <w:t xml:space="preserve"> И.А</w:t>
      </w:r>
      <w:r w:rsidRPr="002C2CC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D651D" w:rsidRPr="002C2CCB" w:rsidRDefault="000D651D" w:rsidP="002C2C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5A2" w:rsidRPr="002C2CCB" w:rsidRDefault="002065A2" w:rsidP="002C2CC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065A2" w:rsidRPr="002C2CCB" w:rsidRDefault="002065A2" w:rsidP="002C2C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065A2" w:rsidRPr="002C2CCB" w:rsidSect="002C2CC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4664C89"/>
    <w:multiLevelType w:val="hybridMultilevel"/>
    <w:tmpl w:val="405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5A2"/>
    <w:rsid w:val="000D651D"/>
    <w:rsid w:val="001D29B4"/>
    <w:rsid w:val="002065A2"/>
    <w:rsid w:val="00211A79"/>
    <w:rsid w:val="00217DF3"/>
    <w:rsid w:val="0024612D"/>
    <w:rsid w:val="00264C0D"/>
    <w:rsid w:val="002B540A"/>
    <w:rsid w:val="002C2CCB"/>
    <w:rsid w:val="002C6944"/>
    <w:rsid w:val="00315E12"/>
    <w:rsid w:val="00325055"/>
    <w:rsid w:val="00345C63"/>
    <w:rsid w:val="004B3359"/>
    <w:rsid w:val="004E3724"/>
    <w:rsid w:val="005D64A1"/>
    <w:rsid w:val="00651F32"/>
    <w:rsid w:val="006767E1"/>
    <w:rsid w:val="006D6EDC"/>
    <w:rsid w:val="006F1F5C"/>
    <w:rsid w:val="00847069"/>
    <w:rsid w:val="009679C6"/>
    <w:rsid w:val="009C1A35"/>
    <w:rsid w:val="00AF1E12"/>
    <w:rsid w:val="00B34B16"/>
    <w:rsid w:val="00B96DAD"/>
    <w:rsid w:val="00C04EEB"/>
    <w:rsid w:val="00D06651"/>
    <w:rsid w:val="00E24585"/>
    <w:rsid w:val="00E443A6"/>
    <w:rsid w:val="00EB41D4"/>
    <w:rsid w:val="00EF4AC6"/>
    <w:rsid w:val="00FB6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065A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2065A2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2065A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2065A2"/>
    <w:rPr>
      <w:b/>
    </w:rPr>
  </w:style>
  <w:style w:type="paragraph" w:customStyle="1" w:styleId="3">
    <w:name w:val="Стиль3"/>
    <w:basedOn w:val="a"/>
    <w:rsid w:val="002065A2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Subtitle"/>
    <w:basedOn w:val="a"/>
    <w:link w:val="a8"/>
    <w:qFormat/>
    <w:rsid w:val="002C2CCB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2C2CCB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11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1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D7125-7E46-43E9-8312-B4DD94220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1327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2017-10-08T17:46:00Z</dcterms:created>
  <dcterms:modified xsi:type="dcterms:W3CDTF">2019-11-10T12:16:00Z</dcterms:modified>
</cp:coreProperties>
</file>